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C" w:rsidRPr="000E2B80" w:rsidRDefault="00D92E4C" w:rsidP="000E2B80">
      <w:pPr>
        <w:spacing w:after="0"/>
        <w:ind w:left="180" w:right="38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</w:rPr>
        <w:t xml:space="preserve">                                               </w:t>
      </w:r>
      <w:r w:rsidR="00CA7367">
        <w:rPr>
          <w:rFonts w:ascii="CG Omega" w:eastAsia="Cambria" w:hAnsi="CG Omega" w:cs="Cambria"/>
          <w:b/>
          <w:sz w:val="18"/>
          <w:szCs w:val="18"/>
        </w:rPr>
        <w:t xml:space="preserve"> </w:t>
      </w:r>
      <w:r w:rsidRPr="00D01B52">
        <w:rPr>
          <w:rFonts w:ascii="CG Omega" w:eastAsia="Cambria" w:hAnsi="CG Omega" w:cs="Cambria"/>
          <w:b/>
          <w:sz w:val="18"/>
          <w:szCs w:val="18"/>
        </w:rPr>
        <w:t xml:space="preserve"> </w:t>
      </w:r>
    </w:p>
    <w:p w:rsidR="00D92E4C" w:rsidRPr="008F6AAF" w:rsidRDefault="008F6AAF" w:rsidP="00D92E4C">
      <w:pPr>
        <w:spacing w:after="18" w:line="259" w:lineRule="auto"/>
        <w:ind w:left="0" w:firstLine="0"/>
        <w:jc w:val="right"/>
        <w:rPr>
          <w:rFonts w:ascii="CG Omega" w:hAnsi="CG Omega"/>
          <w:sz w:val="20"/>
          <w:szCs w:val="20"/>
        </w:rPr>
      </w:pPr>
      <w:r w:rsidRPr="008F6AAF">
        <w:rPr>
          <w:rFonts w:ascii="CG Omega" w:hAnsi="CG Omega"/>
          <w:sz w:val="20"/>
          <w:szCs w:val="20"/>
        </w:rPr>
        <w:t>Projekt umowy</w:t>
      </w:r>
    </w:p>
    <w:p w:rsidR="00D92E4C" w:rsidRPr="004517E7" w:rsidRDefault="008F6AAF" w:rsidP="00D92E4C">
      <w:pPr>
        <w:spacing w:after="52" w:line="259" w:lineRule="auto"/>
        <w:ind w:left="10" w:right="55"/>
        <w:jc w:val="center"/>
        <w:rPr>
          <w:rFonts w:ascii="CG Omega" w:hAnsi="CG Omega"/>
          <w:sz w:val="28"/>
          <w:szCs w:val="28"/>
        </w:rPr>
      </w:pPr>
      <w:r>
        <w:rPr>
          <w:rFonts w:ascii="CG Omega" w:eastAsia="Cambria" w:hAnsi="CG Omega" w:cs="Cambria"/>
          <w:b/>
          <w:sz w:val="28"/>
          <w:szCs w:val="28"/>
        </w:rPr>
        <w:t>Umowa ……….</w:t>
      </w:r>
      <w:r w:rsidR="00D92E4C" w:rsidRPr="004517E7">
        <w:rPr>
          <w:rFonts w:ascii="CG Omega" w:eastAsia="Cambria" w:hAnsi="CG Omega" w:cs="Cambria"/>
          <w:b/>
          <w:sz w:val="28"/>
          <w:szCs w:val="28"/>
        </w:rPr>
        <w:t xml:space="preserve"> </w:t>
      </w:r>
    </w:p>
    <w:p w:rsidR="00D92E4C" w:rsidRDefault="00D92E4C" w:rsidP="00D92E4C">
      <w:pPr>
        <w:spacing w:after="52" w:line="259" w:lineRule="auto"/>
        <w:ind w:left="0" w:right="3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zawarta w dniu </w:t>
      </w:r>
      <w:r w:rsidR="008F6AAF">
        <w:rPr>
          <w:rFonts w:ascii="CG Omega" w:hAnsi="CG Omega" w:cs="Gautami"/>
          <w:sz w:val="22"/>
        </w:rPr>
        <w:t>……………………..</w:t>
      </w:r>
      <w:r w:rsidR="000E2B80">
        <w:rPr>
          <w:rFonts w:ascii="CG Omega" w:hAnsi="CG Omega" w:cs="Gautami"/>
          <w:sz w:val="22"/>
        </w:rPr>
        <w:t xml:space="preserve"> </w:t>
      </w:r>
      <w:r>
        <w:rPr>
          <w:rFonts w:ascii="CG Omega" w:hAnsi="CG Omega" w:cs="Gautami"/>
          <w:sz w:val="22"/>
        </w:rPr>
        <w:t>r. pomiędzy:</w:t>
      </w:r>
      <w:r>
        <w:rPr>
          <w:rFonts w:ascii="CG Omega" w:hAnsi="CG Omega" w:cs="Gautami"/>
          <w:sz w:val="22"/>
        </w:rPr>
        <w:tab/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Gminą Wiązownica  ul. Warszawska 15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37-522  Wiązownica 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Wójta  Gminy   Wiązownica</w:t>
      </w:r>
      <w:r>
        <w:rPr>
          <w:rFonts w:ascii="CG Omega" w:hAnsi="CG Omega" w:cs="Gautami"/>
          <w:smallCaps/>
          <w:sz w:val="22"/>
        </w:rPr>
        <w:t xml:space="preserve"> </w:t>
      </w:r>
      <w:r>
        <w:rPr>
          <w:rFonts w:ascii="CG Omega" w:hAnsi="CG Omega" w:cs="Gautami"/>
          <w:smallCaps/>
          <w:sz w:val="22"/>
        </w:rPr>
        <w:tab/>
        <w:t xml:space="preserve"> </w:t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b/>
          <w:bCs/>
          <w:smallCaps/>
          <w:sz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sz w:val="22"/>
        </w:rPr>
        <w:t>Ryznar</w:t>
      </w:r>
      <w:proofErr w:type="spellEnd"/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sz w:val="22"/>
        </w:rPr>
        <w:t>Sk</w:t>
      </w:r>
      <w:r w:rsidR="008F6AAF">
        <w:rPr>
          <w:rFonts w:ascii="CG Omega" w:hAnsi="CG Omega" w:cs="Gautami"/>
          <w:b/>
          <w:bCs/>
          <w:smallCaps/>
          <w:sz w:val="22"/>
        </w:rPr>
        <w:t xml:space="preserve">arbnika Gminy </w:t>
      </w:r>
      <w:r w:rsidR="008F6AAF">
        <w:rPr>
          <w:rFonts w:ascii="CG Omega" w:hAnsi="CG Omega" w:cs="Gautami"/>
          <w:b/>
          <w:bCs/>
          <w:smallCaps/>
          <w:sz w:val="22"/>
        </w:rPr>
        <w:tab/>
      </w:r>
      <w:r w:rsidR="008F6AAF">
        <w:rPr>
          <w:rFonts w:ascii="CG Omega" w:hAnsi="CG Omega" w:cs="Gautami"/>
          <w:b/>
          <w:bCs/>
          <w:smallCaps/>
          <w:sz w:val="22"/>
        </w:rPr>
        <w:tab/>
        <w:t>P.  Zdzisława Pawłowska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 dalej </w:t>
      </w:r>
      <w:r>
        <w:rPr>
          <w:rFonts w:ascii="CG Omega" w:hAnsi="CG Omega" w:cs="Gautami"/>
          <w:b/>
          <w:sz w:val="22"/>
        </w:rPr>
        <w:t>„Zamawiającym”</w:t>
      </w:r>
    </w:p>
    <w:p w:rsidR="000E2B80" w:rsidRDefault="00D01B52" w:rsidP="008F6AAF">
      <w:pPr>
        <w:spacing w:line="240" w:lineRule="auto"/>
        <w:rPr>
          <w:rFonts w:ascii="CG Omega" w:hAnsi="CG Omega" w:cs="Gautami"/>
          <w:b/>
          <w:bCs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a  </w:t>
      </w:r>
      <w:r w:rsidR="008F6AAF">
        <w:rPr>
          <w:rFonts w:ascii="CG Omega" w:hAnsi="CG Omega" w:cs="Gautami"/>
          <w:b/>
          <w:bCs/>
          <w:sz w:val="22"/>
        </w:rPr>
        <w:t>…………………………………………………………………………………………………………………..…</w:t>
      </w:r>
    </w:p>
    <w:p w:rsidR="000E2B80" w:rsidRDefault="000E2B80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0E2B80" w:rsidRPr="000E2B80" w:rsidRDefault="008F6AAF" w:rsidP="000E2B80">
      <w:pPr>
        <w:spacing w:line="240" w:lineRule="auto"/>
        <w:rPr>
          <w:rFonts w:ascii="CG Omega" w:hAnsi="CG Omega" w:cs="Gautami"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……………………………………………………………………………………………………………………….</w:t>
      </w:r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dalej  </w:t>
      </w:r>
      <w:r>
        <w:rPr>
          <w:rFonts w:ascii="CG Omega" w:hAnsi="CG Omega" w:cs="Gautami"/>
          <w:b/>
          <w:sz w:val="22"/>
        </w:rPr>
        <w:t>„Wykonawcą</w:t>
      </w:r>
      <w:r>
        <w:rPr>
          <w:rFonts w:ascii="CG Omega" w:hAnsi="CG Omega" w:cs="Gautami"/>
          <w:sz w:val="22"/>
        </w:rPr>
        <w:t>:</w:t>
      </w:r>
    </w:p>
    <w:p w:rsidR="00314679" w:rsidRDefault="00314679" w:rsidP="00314679">
      <w:pPr>
        <w:spacing w:after="100" w:line="259" w:lineRule="auto"/>
        <w:ind w:left="10" w:right="57"/>
        <w:jc w:val="center"/>
        <w:rPr>
          <w:rFonts w:ascii="Cambria" w:eastAsia="Cambria" w:hAnsi="Cambria" w:cs="Cambria"/>
          <w:b/>
        </w:rPr>
      </w:pPr>
    </w:p>
    <w:p w:rsidR="00D92E4C" w:rsidRPr="00314679" w:rsidRDefault="00314679" w:rsidP="00314679">
      <w:pPr>
        <w:spacing w:after="100" w:line="259" w:lineRule="auto"/>
        <w:ind w:left="10" w:right="57"/>
        <w:jc w:val="center"/>
      </w:pPr>
      <w:r>
        <w:rPr>
          <w:rFonts w:ascii="Cambria" w:eastAsia="Cambria" w:hAnsi="Cambria" w:cs="Cambria"/>
          <w:b/>
        </w:rPr>
        <w:t xml:space="preserve">§ 1   </w:t>
      </w:r>
      <w:r>
        <w:rPr>
          <w:rFonts w:ascii="CG Omega" w:eastAsia="Cambria" w:hAnsi="CG Omega" w:cs="Cambria"/>
          <w:b/>
          <w:sz w:val="22"/>
        </w:rPr>
        <w:t>Przedmiot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Przedmiotem umowy jest </w:t>
      </w:r>
      <w:r w:rsidRPr="00CA7367">
        <w:rPr>
          <w:rFonts w:ascii="CG Omega" w:eastAsia="Cambria" w:hAnsi="CG Omega" w:cs="Cambria"/>
          <w:b/>
          <w:sz w:val="22"/>
        </w:rPr>
        <w:t>zakup</w:t>
      </w:r>
      <w:r w:rsidR="008F6AAF">
        <w:rPr>
          <w:rFonts w:ascii="CG Omega" w:eastAsia="Cambria" w:hAnsi="CG Omega" w:cs="Cambria"/>
          <w:b/>
          <w:sz w:val="22"/>
        </w:rPr>
        <w:t xml:space="preserve"> i dostawa urządzeń komputerowych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>w</w:t>
      </w:r>
      <w:r w:rsidR="006F63DB">
        <w:rPr>
          <w:rFonts w:ascii="CG Omega" w:eastAsia="Cambria" w:hAnsi="CG Omega" w:cs="Cambria"/>
          <w:b/>
          <w:sz w:val="22"/>
        </w:rPr>
        <w:t>raz z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6F63DB">
        <w:rPr>
          <w:rFonts w:ascii="CG Omega" w:eastAsia="Cambria" w:hAnsi="CG Omega" w:cs="Cambria"/>
          <w:b/>
          <w:sz w:val="22"/>
        </w:rPr>
        <w:t xml:space="preserve">oprogramowaniem </w:t>
      </w:r>
      <w:r w:rsidRPr="00CA7367">
        <w:rPr>
          <w:rFonts w:ascii="CG Omega" w:eastAsia="Cambria" w:hAnsi="CG Omega" w:cs="Cambria"/>
          <w:b/>
          <w:sz w:val="22"/>
        </w:rPr>
        <w:t>w ramach rea</w:t>
      </w:r>
      <w:r w:rsidR="00431CCA">
        <w:rPr>
          <w:rFonts w:ascii="CG Omega" w:eastAsia="Cambria" w:hAnsi="CG Omega" w:cs="Cambria"/>
          <w:b/>
          <w:sz w:val="22"/>
        </w:rPr>
        <w:t>lizacji projektu pn.: „Rozwój</w:t>
      </w:r>
      <w:r w:rsidRPr="00CA7367">
        <w:rPr>
          <w:rFonts w:ascii="CG Omega" w:eastAsia="Cambria" w:hAnsi="CG Omega" w:cs="Cambria"/>
          <w:b/>
          <w:sz w:val="22"/>
        </w:rPr>
        <w:t xml:space="preserve"> komp</w:t>
      </w:r>
      <w:r w:rsidR="00431CCA">
        <w:rPr>
          <w:rFonts w:ascii="CG Omega" w:eastAsia="Cambria" w:hAnsi="CG Omega" w:cs="Cambria"/>
          <w:b/>
          <w:sz w:val="22"/>
        </w:rPr>
        <w:t>etencji cyfrowych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w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D01B52" w:rsidRPr="00CA7367">
        <w:rPr>
          <w:rFonts w:ascii="CG Omega" w:eastAsia="Cambria" w:hAnsi="CG Omega" w:cs="Cambria"/>
          <w:b/>
          <w:sz w:val="22"/>
        </w:rPr>
        <w:t>Gminie Wiązownica</w:t>
      </w:r>
      <w:r w:rsidRPr="00CA7367">
        <w:rPr>
          <w:rFonts w:ascii="CG Omega" w:eastAsia="Cambria" w:hAnsi="CG Omega" w:cs="Cambria"/>
          <w:b/>
          <w:sz w:val="22"/>
        </w:rPr>
        <w:t>”</w:t>
      </w:r>
      <w:r w:rsidR="008F6AAF">
        <w:rPr>
          <w:rFonts w:ascii="CG Omega" w:hAnsi="CG Omega"/>
          <w:sz w:val="22"/>
        </w:rPr>
        <w:t>, w szczególności:</w:t>
      </w:r>
    </w:p>
    <w:p w:rsidR="008F6AAF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laptop dotykowy (2w1) w ilości 1 szt.</w:t>
      </w:r>
    </w:p>
    <w:p w:rsidR="008F6AAF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projektor w ilości 1 szt.</w:t>
      </w:r>
    </w:p>
    <w:p w:rsidR="00A84076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drukarka w ilości 1 szt.</w:t>
      </w:r>
    </w:p>
    <w:p w:rsidR="008F6AAF" w:rsidRPr="00A078AF" w:rsidRDefault="00A84076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szafka na laptopy w ilości 1 szt.</w:t>
      </w:r>
      <w:r w:rsidR="008F6AAF">
        <w:rPr>
          <w:rFonts w:ascii="CG Omega" w:hAnsi="CG Omega"/>
          <w:sz w:val="22"/>
        </w:rPr>
        <w:t xml:space="preserve"> </w:t>
      </w:r>
    </w:p>
    <w:p w:rsidR="00D01B52" w:rsidRPr="00A078AF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 umowy należy zrealizować z należytą starannością, zgodnie z obowiązującymi przepisami i normami technicznymi oraz zasadami wiedzy technicznej, obowiązującymi przepisami prawa. </w:t>
      </w:r>
    </w:p>
    <w:p w:rsidR="00D92E4C" w:rsidRPr="00CA7367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D01B52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oferta Wykonawcy, </w:t>
      </w:r>
    </w:p>
    <w:p w:rsidR="00D92E4C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2</w:t>
      </w:r>
      <w:r w:rsidR="00D92E4C" w:rsidRPr="00CA7367">
        <w:rPr>
          <w:rFonts w:ascii="CG Omega" w:hAnsi="CG Omega"/>
          <w:sz w:val="22"/>
        </w:rPr>
        <w:t>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>umowa</w:t>
      </w:r>
      <w:r w:rsidRPr="00CA7367">
        <w:rPr>
          <w:rFonts w:ascii="CG Omega" w:hAnsi="CG Omega"/>
          <w:sz w:val="22"/>
        </w:rPr>
        <w:t xml:space="preserve"> z Wykonawcą</w:t>
      </w:r>
      <w:r w:rsidR="00D92E4C" w:rsidRPr="00CA7367">
        <w:rPr>
          <w:rFonts w:ascii="CG Omega" w:hAnsi="CG Omega"/>
          <w:sz w:val="22"/>
        </w:rPr>
        <w:t xml:space="preserve">.   </w:t>
      </w:r>
    </w:p>
    <w:p w:rsidR="00D92E4C" w:rsidRPr="00CA7367" w:rsidRDefault="00314679" w:rsidP="00314679">
      <w:pPr>
        <w:spacing w:after="12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2  Obowiązki Wykonawcy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 obowiązków Wykonawcy należy: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</w:t>
      </w:r>
      <w:r w:rsidR="00155C66" w:rsidRPr="00CA7367">
        <w:rPr>
          <w:rFonts w:ascii="CG Omega" w:hAnsi="CG Omega"/>
          <w:sz w:val="22"/>
        </w:rPr>
        <w:t xml:space="preserve"> ( sprzętu komputerowego) </w:t>
      </w:r>
      <w:r w:rsidRPr="00CA7367">
        <w:rPr>
          <w:rFonts w:ascii="CG Omega" w:hAnsi="CG Omega"/>
          <w:sz w:val="22"/>
        </w:rPr>
        <w:t xml:space="preserve">fabrycznie nowego, wolnego od wad oraz posiadającego odpowiednie atesty i certyfikaty,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na swój koszt,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155C66" w:rsidRPr="00CA7367" w:rsidRDefault="00155C66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zgłoszenie przedmiotu umowy do odbioru,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uczestniczenie w czynnościach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D92E4C" w:rsidRPr="00CA7367" w:rsidRDefault="00D92E4C" w:rsidP="008700D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314679" w:rsidP="00314679">
      <w:pPr>
        <w:spacing w:after="131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3  Obowiązki Zamawiającego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8700D7" w:rsidRDefault="00D92E4C" w:rsidP="008700D7">
      <w:pPr>
        <w:pStyle w:val="Akapitzlist"/>
        <w:numPr>
          <w:ilvl w:val="0"/>
          <w:numId w:val="15"/>
        </w:numPr>
        <w:spacing w:after="0" w:line="240" w:lineRule="auto"/>
        <w:ind w:right="45"/>
        <w:rPr>
          <w:rFonts w:ascii="CG Omega" w:hAnsi="CG Omega"/>
          <w:sz w:val="22"/>
        </w:rPr>
      </w:pPr>
      <w:r w:rsidRPr="008700D7">
        <w:rPr>
          <w:rFonts w:ascii="CG Omega" w:hAnsi="CG Omega"/>
          <w:sz w:val="22"/>
        </w:rPr>
        <w:t xml:space="preserve">Do obowiązków Zamawiającego należy: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zapewnienie nadzoru nad realizacją przedmiotu zamówienia, </w:t>
      </w:r>
    </w:p>
    <w:p w:rsidR="00D92E4C" w:rsidRPr="00CA7367" w:rsidRDefault="00155C66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dokonanie odbioru przedmiotu dostawy</w:t>
      </w:r>
      <w:r w:rsidR="00D92E4C" w:rsidRPr="00CA7367">
        <w:rPr>
          <w:rFonts w:ascii="CG Omega" w:hAnsi="CG Omega"/>
          <w:sz w:val="22"/>
        </w:rPr>
        <w:t xml:space="preserve">,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terminowe uregulowanie należności wobec Wykonawcy.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314679" w:rsidRDefault="00314679" w:rsidP="00314679">
      <w:pPr>
        <w:spacing w:after="56" w:line="240" w:lineRule="auto"/>
        <w:ind w:left="10" w:right="57"/>
        <w:jc w:val="center"/>
        <w:rPr>
          <w:rFonts w:ascii="CG Omega" w:hAnsi="CG Omega"/>
          <w:smallCaps/>
          <w:sz w:val="22"/>
        </w:rPr>
      </w:pPr>
      <w:r>
        <w:rPr>
          <w:rFonts w:ascii="CG Omega" w:eastAsia="Cambria" w:hAnsi="CG Omega" w:cs="Cambria"/>
          <w:b/>
          <w:sz w:val="22"/>
        </w:rPr>
        <w:t>§ 4  Termin realizacji</w:t>
      </w:r>
    </w:p>
    <w:p w:rsidR="00D92E4C" w:rsidRPr="00CA7367" w:rsidRDefault="00D92E4C" w:rsidP="00CA7367">
      <w:pPr>
        <w:spacing w:after="53" w:line="240" w:lineRule="auto"/>
        <w:ind w:left="-1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Termin wykonywania umow</w:t>
      </w:r>
      <w:r w:rsidR="00155C66" w:rsidRPr="00CA7367">
        <w:rPr>
          <w:rFonts w:ascii="CG Omega" w:hAnsi="CG Omega"/>
          <w:sz w:val="22"/>
        </w:rPr>
        <w:t xml:space="preserve">y: </w:t>
      </w:r>
      <w:r w:rsidR="008F6AAF">
        <w:rPr>
          <w:rFonts w:ascii="CG Omega" w:hAnsi="CG Omega"/>
          <w:b/>
          <w:sz w:val="22"/>
        </w:rPr>
        <w:t>do 20 września</w:t>
      </w:r>
      <w:r w:rsidR="00155C66" w:rsidRPr="00C224D3">
        <w:rPr>
          <w:rFonts w:ascii="CG Omega" w:hAnsi="CG Omega"/>
          <w:b/>
          <w:sz w:val="22"/>
        </w:rPr>
        <w:t xml:space="preserve"> 2019 r</w:t>
      </w:r>
      <w:r w:rsidRPr="00C224D3">
        <w:rPr>
          <w:rFonts w:ascii="CG Omega" w:hAnsi="CG Omega"/>
          <w:b/>
          <w:sz w:val="22"/>
        </w:rPr>
        <w:t>.</w:t>
      </w: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314679">
      <w:pPr>
        <w:spacing w:after="56" w:line="240" w:lineRule="auto"/>
        <w:ind w:left="10" w:right="57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>§</w:t>
      </w:r>
      <w:r w:rsidR="00314679">
        <w:rPr>
          <w:rFonts w:ascii="CG Omega" w:eastAsia="Cambria" w:hAnsi="CG Omega" w:cs="Cambria"/>
          <w:b/>
          <w:sz w:val="22"/>
        </w:rPr>
        <w:t xml:space="preserve"> 5  Wynagrodzenie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Strony ustalają, iż wynagrodzenie za przedm</w:t>
      </w:r>
      <w:r w:rsidR="008F6AAF">
        <w:rPr>
          <w:rFonts w:ascii="CG Omega" w:hAnsi="CG Omega"/>
          <w:sz w:val="22"/>
        </w:rPr>
        <w:t>iot umowy określony w § 1 wyniesie</w:t>
      </w:r>
      <w:r w:rsidRPr="00CA7367">
        <w:rPr>
          <w:rFonts w:ascii="CG Omega" w:hAnsi="CG Omega"/>
          <w:sz w:val="22"/>
        </w:rPr>
        <w:t xml:space="preserve"> </w:t>
      </w:r>
      <w:r w:rsidR="008F6AAF">
        <w:rPr>
          <w:rFonts w:ascii="CG Omega" w:eastAsia="Cambria" w:hAnsi="CG Omega" w:cs="Cambria"/>
          <w:b/>
          <w:sz w:val="22"/>
        </w:rPr>
        <w:t>……..</w:t>
      </w:r>
      <w:r w:rsidR="000E2B80">
        <w:rPr>
          <w:rFonts w:ascii="CG Omega" w:eastAsia="Cambria" w:hAnsi="CG Omega" w:cs="Cambria"/>
          <w:b/>
          <w:sz w:val="22"/>
        </w:rPr>
        <w:t xml:space="preserve"> zł netto. </w:t>
      </w:r>
      <w:r w:rsidR="00C224D3">
        <w:rPr>
          <w:rFonts w:ascii="CG Omega" w:eastAsia="Cambria" w:hAnsi="CG Omega" w:cs="Cambria"/>
          <w:b/>
          <w:sz w:val="22"/>
        </w:rPr>
        <w:t xml:space="preserve">+ wartość odwróconego </w:t>
      </w:r>
      <w:r w:rsidR="008F6AAF">
        <w:rPr>
          <w:rFonts w:ascii="CG Omega" w:eastAsia="Cambria" w:hAnsi="CG Omega" w:cs="Cambria"/>
          <w:b/>
          <w:sz w:val="22"/>
        </w:rPr>
        <w:t>obciążenia VAT w kwocie ……………………</w:t>
      </w:r>
      <w:r w:rsidR="00C224D3">
        <w:rPr>
          <w:rFonts w:ascii="CG Omega" w:eastAsia="Cambria" w:hAnsi="CG Omega" w:cs="Cambria"/>
          <w:b/>
          <w:sz w:val="22"/>
        </w:rPr>
        <w:t xml:space="preserve"> zł.</w:t>
      </w:r>
      <w:r w:rsidRPr="00CA7367">
        <w:rPr>
          <w:rFonts w:ascii="CG Omega" w:hAnsi="CG Omega"/>
          <w:sz w:val="22"/>
        </w:rPr>
        <w:t xml:space="preserve"> 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jest wynagrodzeniem kompletnym i ostatecznym odpowiadającym zakresowi przedstawionemu w opisie przedmiotu zamówienia. Ponadto obejmuje wszystkie koszty oraz opłaty dodatkowe i jest niezmienne przez okres trwania umowy, w tym podatek VAT (w zakresie w jakim zob</w:t>
      </w:r>
      <w:r w:rsidR="00C224D3">
        <w:rPr>
          <w:rFonts w:ascii="CG Omega" w:hAnsi="CG Omega"/>
          <w:sz w:val="22"/>
        </w:rPr>
        <w:t xml:space="preserve">owiązany jest zapłacić </w:t>
      </w:r>
      <w:r w:rsidR="00C224D3" w:rsidRPr="00A84076">
        <w:rPr>
          <w:rFonts w:ascii="CG Omega" w:hAnsi="CG Omega"/>
          <w:sz w:val="22"/>
        </w:rPr>
        <w:t>Wykonawca</w:t>
      </w:r>
      <w:r w:rsidR="00C224D3">
        <w:rPr>
          <w:rFonts w:ascii="CG Omega" w:hAnsi="CG Omega"/>
          <w:sz w:val="22"/>
        </w:rPr>
        <w:t>-Zamawiający</w:t>
      </w:r>
      <w:r w:rsidRPr="00CA7367">
        <w:rPr>
          <w:rFonts w:ascii="CG Omega" w:hAnsi="CG Omega"/>
          <w:sz w:val="22"/>
        </w:rPr>
        <w:t xml:space="preserve">). </w:t>
      </w:r>
      <w:bookmarkStart w:id="0" w:name="_GoBack"/>
      <w:bookmarkEnd w:id="0"/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z tytułu wykonanego zamówi</w:t>
      </w:r>
      <w:r w:rsidR="00155C66" w:rsidRPr="00CA7367">
        <w:rPr>
          <w:rFonts w:ascii="CG Omega" w:hAnsi="CG Omega"/>
          <w:sz w:val="22"/>
        </w:rPr>
        <w:t>enia płatne będzie w terminie 14</w:t>
      </w:r>
      <w:r w:rsidRPr="00CA7367">
        <w:rPr>
          <w:rFonts w:ascii="CG Omega" w:hAnsi="CG Omega"/>
          <w:sz w:val="22"/>
        </w:rPr>
        <w:t xml:space="preserve"> dni od daty otrzymania poprawnie wystawionej faktury VAT, której podstawą będzie po</w:t>
      </w:r>
      <w:r w:rsidR="00155C66" w:rsidRPr="00CA7367">
        <w:rPr>
          <w:rFonts w:ascii="CG Omega" w:hAnsi="CG Omega"/>
          <w:sz w:val="22"/>
        </w:rPr>
        <w:t>dpisany przez strony protokół odbioru dostawy</w:t>
      </w:r>
      <w:r w:rsidRPr="00CA7367">
        <w:rPr>
          <w:rFonts w:ascii="CG Omega" w:hAnsi="CG Omega"/>
          <w:sz w:val="22"/>
        </w:rPr>
        <w:t>. Za dzień zapłaty uważa się datę obciążenia rachunku bankowego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Płatność dokonana będzie w formie przelewu na konto Wykonawcy wskazane na fakturze.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FA5E54" w:rsidRDefault="00FA5E54" w:rsidP="00314679">
      <w:pPr>
        <w:spacing w:after="44" w:line="240" w:lineRule="auto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314679" w:rsidP="00314679">
      <w:pPr>
        <w:spacing w:after="44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6  Odbiory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ramach procedury odbioru związanej z wykonaniem umowy,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D92E4C" w:rsidRPr="00CA7367" w:rsidRDefault="00314679" w:rsidP="00314679">
      <w:pPr>
        <w:spacing w:after="6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7  Podwykonawstwo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Wykonawca, w trakcie realizacji umowy może powierzyć realizację części zamówienia      Podwykonawcom na zasadach określonych w niniejszej umowie.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odpowiada za działania i zaniechania podmiotów, z któ</w:t>
      </w:r>
      <w:r w:rsidR="00155C66" w:rsidRPr="00CA7367">
        <w:rPr>
          <w:rFonts w:ascii="CG Omega" w:hAnsi="CG Omega"/>
          <w:sz w:val="22"/>
        </w:rPr>
        <w:t>rych pomocą wykonuje</w:t>
      </w:r>
      <w:r w:rsidRPr="00CA7367">
        <w:rPr>
          <w:rFonts w:ascii="CG Omega" w:hAnsi="CG Omega"/>
          <w:sz w:val="22"/>
        </w:rPr>
        <w:t xml:space="preserve"> przedmiot umowy jak również podmiotów, którym wykonanie</w:t>
      </w:r>
      <w:r w:rsidR="00155C66" w:rsidRPr="00CA7367">
        <w:rPr>
          <w:rFonts w:ascii="CG Omega" w:hAnsi="CG Omega"/>
          <w:sz w:val="22"/>
        </w:rPr>
        <w:t xml:space="preserve"> przedmiotu umowy powierza, </w:t>
      </w:r>
      <w:r w:rsidRPr="00CA7367">
        <w:rPr>
          <w:rFonts w:ascii="CG Omega" w:hAnsi="CG Omega"/>
          <w:sz w:val="22"/>
        </w:rPr>
        <w:t xml:space="preserve"> jak za własne działanie lub zaniechanie.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D92E4C" w:rsidRPr="00CA7367" w:rsidRDefault="00D92E4C" w:rsidP="00CA7367">
      <w:pPr>
        <w:spacing w:after="107" w:line="240" w:lineRule="auto"/>
        <w:ind w:left="0" w:right="3" w:firstLine="0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8700D7" w:rsidP="00314679">
      <w:pPr>
        <w:spacing w:after="44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8</w:t>
      </w:r>
      <w:r w:rsidR="00314679">
        <w:rPr>
          <w:rFonts w:ascii="CG Omega" w:eastAsia="Cambria" w:hAnsi="CG Omega" w:cs="Cambria"/>
          <w:b/>
          <w:sz w:val="22"/>
        </w:rPr>
        <w:t xml:space="preserve">   Gwarancja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udziela na dostarczony przedm</w:t>
      </w:r>
      <w:r w:rsidR="00C224D3">
        <w:rPr>
          <w:rFonts w:ascii="CG Omega" w:hAnsi="CG Omega"/>
          <w:sz w:val="22"/>
        </w:rPr>
        <w:t xml:space="preserve">iot umowy gwarancji na okres </w:t>
      </w:r>
      <w:r w:rsidR="00B93E49">
        <w:rPr>
          <w:rFonts w:ascii="CG Omega" w:hAnsi="CG Omega"/>
          <w:b/>
          <w:sz w:val="22"/>
        </w:rPr>
        <w:t xml:space="preserve"> ………</w:t>
      </w:r>
      <w:r w:rsidRPr="00C224D3">
        <w:rPr>
          <w:rFonts w:ascii="CG Omega" w:hAnsi="CG Omega"/>
          <w:b/>
          <w:sz w:val="22"/>
        </w:rPr>
        <w:t xml:space="preserve"> miesięcy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155C66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Gwarancja </w:t>
      </w:r>
      <w:r w:rsidR="00D92E4C" w:rsidRPr="00CA7367">
        <w:rPr>
          <w:rFonts w:ascii="CG Omega" w:hAnsi="CG Omega"/>
          <w:sz w:val="22"/>
        </w:rPr>
        <w:t xml:space="preserve"> obejmuje okres od dnia podpisania przez strony protokoł</w:t>
      </w:r>
      <w:r w:rsidRPr="00CA7367">
        <w:rPr>
          <w:rFonts w:ascii="CG Omega" w:hAnsi="CG Omega"/>
          <w:sz w:val="22"/>
        </w:rPr>
        <w:t xml:space="preserve">u odbioru bez usterek </w:t>
      </w:r>
      <w:r w:rsidR="00D92E4C" w:rsidRPr="00CA7367">
        <w:rPr>
          <w:rFonts w:ascii="CG Omega" w:hAnsi="CG Omega"/>
          <w:sz w:val="22"/>
        </w:rPr>
        <w:t xml:space="preserve">lub wad.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155C66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 xml:space="preserve"> jest z</w:t>
      </w:r>
      <w:r w:rsidR="00155C66" w:rsidRPr="00CA7367">
        <w:rPr>
          <w:rFonts w:ascii="CG Omega" w:hAnsi="CG Omega"/>
          <w:sz w:val="22"/>
        </w:rPr>
        <w:t>obowiązany do reakcji na z</w:t>
      </w:r>
      <w:r w:rsidRPr="00CA7367">
        <w:rPr>
          <w:rFonts w:ascii="CG Omega" w:hAnsi="CG Omega"/>
          <w:sz w:val="22"/>
        </w:rPr>
        <w:t xml:space="preserve">głoszenie </w:t>
      </w:r>
      <w:r w:rsidR="00155C66" w:rsidRPr="00CA7367">
        <w:rPr>
          <w:rFonts w:ascii="CG Omega" w:hAnsi="CG Omega"/>
          <w:sz w:val="22"/>
        </w:rPr>
        <w:t xml:space="preserve">awarii </w:t>
      </w:r>
      <w:r w:rsidRPr="00CA7367">
        <w:rPr>
          <w:rFonts w:ascii="CG Omega" w:hAnsi="CG Omega"/>
          <w:sz w:val="22"/>
        </w:rPr>
        <w:t>w terminie 1 dnia roboczeg</w:t>
      </w:r>
      <w:r w:rsidR="00AE1A73" w:rsidRPr="00CA7367">
        <w:rPr>
          <w:rFonts w:ascii="CG Omega" w:hAnsi="CG Omega"/>
          <w:sz w:val="22"/>
        </w:rPr>
        <w:t>o od dnia zgłoszenia.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AE1A73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>, z</w:t>
      </w:r>
      <w:r w:rsidR="00AE1A73" w:rsidRPr="00CA7367">
        <w:rPr>
          <w:rFonts w:ascii="CG Omega" w:hAnsi="CG Omega"/>
          <w:sz w:val="22"/>
        </w:rPr>
        <w:t>obowiązany jest do skutecznego r</w:t>
      </w:r>
      <w:r w:rsidRPr="00CA7367">
        <w:rPr>
          <w:rFonts w:ascii="CG Omega" w:hAnsi="CG Omega"/>
          <w:sz w:val="22"/>
        </w:rPr>
        <w:t>ozw</w:t>
      </w:r>
      <w:r w:rsidR="00AE1A73" w:rsidRPr="00CA7367">
        <w:rPr>
          <w:rFonts w:ascii="CG Omega" w:hAnsi="CG Omega"/>
          <w:sz w:val="22"/>
        </w:rPr>
        <w:t xml:space="preserve">iązania problemu </w:t>
      </w:r>
      <w:r w:rsidRPr="00CA7367">
        <w:rPr>
          <w:rFonts w:ascii="CG Omega" w:hAnsi="CG Omega"/>
          <w:sz w:val="22"/>
        </w:rPr>
        <w:t xml:space="preserve"> w terminie 14 dni od momentu poinf</w:t>
      </w:r>
      <w:r w:rsidR="00AE1A73" w:rsidRPr="00CA7367">
        <w:rPr>
          <w:rFonts w:ascii="CG Omega" w:hAnsi="CG Omega"/>
          <w:sz w:val="22"/>
        </w:rPr>
        <w:t>ormowania Wykonawcy o awarii, wadach lub usterce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 okresie gwarancji i rękojmi jest zobowiązany do pisemnego powiadomienia Zamawiającego o: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siedziby lub nazwy firmy Wykonawcy,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osób reprezentujących Wykonawcę,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ogłoszeniu upadłości lub likwidacji firmy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Brak aktualizacji danych skutkować będzie uznaniem za skuteczne doręczenie na ostatnio  znany adres. </w:t>
      </w:r>
    </w:p>
    <w:p w:rsidR="00D92E4C" w:rsidRPr="00CA7367" w:rsidRDefault="008700D7" w:rsidP="00314679">
      <w:pPr>
        <w:spacing w:after="100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9</w:t>
      </w:r>
      <w:r w:rsidR="00314679">
        <w:rPr>
          <w:rFonts w:ascii="CG Omega" w:eastAsia="Cambria" w:hAnsi="CG Omega" w:cs="Cambria"/>
          <w:b/>
          <w:sz w:val="22"/>
        </w:rPr>
        <w:t xml:space="preserve">   Kary umowne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D92E4C" w:rsidRPr="00CA7367" w:rsidRDefault="00D92E4C" w:rsidP="00FA5E54">
      <w:pPr>
        <w:tabs>
          <w:tab w:val="center" w:pos="3206"/>
        </w:tabs>
        <w:spacing w:after="0" w:line="240" w:lineRule="auto"/>
        <w:ind w:left="-1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hAnsi="CG Omega"/>
          <w:sz w:val="22"/>
        </w:rPr>
        <w:tab/>
        <w:t xml:space="preserve"> 1)  Wykonawca zapłaci Zamawiającemu kary umowne: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za odstąpienie od umowy z winy Wykonawcy w wysokości 30% wynagrodzenia.        2)   Zamawiający zapłaci Wykonawcy kary umowne: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AE1A73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FA5E54" w:rsidRDefault="00FA5E54" w:rsidP="00314679">
      <w:pPr>
        <w:spacing w:after="135" w:line="240" w:lineRule="auto"/>
        <w:ind w:left="3881" w:right="45" w:firstLine="367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FA5E54">
      <w:pPr>
        <w:spacing w:after="135" w:line="240" w:lineRule="auto"/>
        <w:ind w:right="4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10</w:t>
      </w:r>
      <w:r w:rsidR="00314679">
        <w:rPr>
          <w:rFonts w:ascii="CG Omega" w:eastAsia="Cambria" w:hAnsi="CG Omega" w:cs="Cambria"/>
          <w:b/>
          <w:sz w:val="22"/>
        </w:rPr>
        <w:t xml:space="preserve">   Odstąpienie od umowy</w:t>
      </w:r>
    </w:p>
    <w:p w:rsidR="00AE1A73" w:rsidRPr="00CA7367" w:rsidRDefault="00D92E4C" w:rsidP="00FA5E54">
      <w:pPr>
        <w:spacing w:after="0" w:line="240" w:lineRule="auto"/>
        <w:ind w:left="-1" w:right="45" w:firstLine="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1.</w:t>
      </w:r>
      <w:r w:rsidRPr="00CA7367">
        <w:rPr>
          <w:rFonts w:ascii="CG Omega" w:eastAsia="Arial" w:hAnsi="CG Omega" w:cs="Arial"/>
          <w:sz w:val="22"/>
        </w:rPr>
        <w:t xml:space="preserve"> </w:t>
      </w:r>
      <w:r w:rsidRPr="00CA7367"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D92E4C" w:rsidRPr="00CA7367" w:rsidRDefault="00D92E4C" w:rsidP="00FA5E54">
      <w:pPr>
        <w:spacing w:after="0" w:line="240" w:lineRule="auto"/>
        <w:ind w:left="-1" w:right="45" w:firstLine="163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1) Zamawiającemu gdy: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wystąpi istotna zmiana okoliczności powodująca, że wykonanie umowy nie leży w interesie publicznym, czego nie można było przewidzieć w chwili zawarcia umowy, odstąpienie od umowy, w tym przypadku może nastąpić w terminie miesiąca od powzięcia wiadomości o powyższych okolicznościach, 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nie podejmuje realizacji przedmiotu umowy pomimo wezwania Zamawiającego złożonego na piśmie, przesłanego faksem lub drogą elektroniczną  </w:t>
      </w:r>
    </w:p>
    <w:p w:rsidR="00D92E4C" w:rsidRPr="00CA7367" w:rsidRDefault="00D92E4C" w:rsidP="00FA5E54">
      <w:pPr>
        <w:spacing w:after="0" w:line="240" w:lineRule="auto"/>
        <w:ind w:left="1080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D92E4C" w:rsidRPr="00CA7367" w:rsidRDefault="00D92E4C" w:rsidP="00FA5E54">
      <w:pPr>
        <w:spacing w:after="0" w:line="240" w:lineRule="auto"/>
        <w:ind w:left="707" w:right="45" w:hanging="70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   2) Wykonawcy przysługuje prawo odstąpienia od umowy w szczególności jeżeli Zamawiający odmawia bez uzasadnionej przyczyny odbioru zamówienia lub odmawia podpisania protokołu odbioru.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D92E4C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FA5E54" w:rsidRPr="00CA7367" w:rsidRDefault="00FA5E54" w:rsidP="00FA5E54">
      <w:pPr>
        <w:spacing w:after="0" w:line="240" w:lineRule="auto"/>
        <w:ind w:left="531" w:right="45" w:firstLine="0"/>
        <w:rPr>
          <w:rFonts w:ascii="CG Omega" w:hAnsi="CG Omega"/>
          <w:sz w:val="22"/>
        </w:rPr>
      </w:pPr>
    </w:p>
    <w:p w:rsidR="00D92E4C" w:rsidRPr="00CA7367" w:rsidRDefault="008700D7" w:rsidP="00314679">
      <w:pPr>
        <w:spacing w:after="7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11</w:t>
      </w:r>
      <w:r w:rsidR="00314679">
        <w:rPr>
          <w:rFonts w:ascii="CG Omega" w:eastAsia="Cambria" w:hAnsi="CG Omega" w:cs="Cambria"/>
          <w:b/>
          <w:sz w:val="22"/>
        </w:rPr>
        <w:t xml:space="preserve">   Zmiana postanowień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</w:t>
      </w:r>
      <w:r w:rsidRPr="00CA7367">
        <w:rPr>
          <w:rFonts w:ascii="CG Omega" w:hAnsi="CG Omega"/>
          <w:sz w:val="22"/>
        </w:rPr>
        <w:lastRenderedPageBreak/>
        <w:t xml:space="preserve">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FA5E54" w:rsidRDefault="00FA5E54" w:rsidP="00314679">
      <w:pPr>
        <w:spacing w:after="131" w:line="240" w:lineRule="auto"/>
        <w:ind w:left="10" w:right="55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314679">
      <w:pPr>
        <w:spacing w:after="13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12</w:t>
      </w:r>
      <w:r w:rsidR="00314679">
        <w:rPr>
          <w:rFonts w:ascii="CG Omega" w:eastAsia="Cambria" w:hAnsi="CG Omega" w:cs="Cambria"/>
          <w:b/>
          <w:sz w:val="22"/>
        </w:rPr>
        <w:t xml:space="preserve">   Postanowienia końcowe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 sprawach nieuregulowanych postanowieniami niniejszej umowy mają zastosowanie przepisy ustawy z dnia 23 kwietnia 1964 r. Kodeks cywilny (</w:t>
      </w:r>
      <w:proofErr w:type="spellStart"/>
      <w:r w:rsidRPr="00CA7367">
        <w:rPr>
          <w:rFonts w:ascii="CG Omega" w:hAnsi="CG Omega"/>
          <w:sz w:val="22"/>
        </w:rPr>
        <w:t>t.j</w:t>
      </w:r>
      <w:proofErr w:type="spellEnd"/>
      <w:r w:rsidRPr="00CA7367">
        <w:rPr>
          <w:rFonts w:ascii="CG Omega" w:hAnsi="CG Omega"/>
          <w:sz w:val="22"/>
        </w:rPr>
        <w:t>. Dz. U. z 2017 r. poz. 459 ze zmianami).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D92E4C" w:rsidRPr="00CA7367" w:rsidRDefault="00D92E4C" w:rsidP="00CA7367">
      <w:pPr>
        <w:spacing w:after="4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spacing w:after="52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CA7367">
      <w:pPr>
        <w:spacing w:after="27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tabs>
          <w:tab w:val="center" w:pos="2543"/>
          <w:tab w:val="center" w:pos="6890"/>
        </w:tabs>
        <w:spacing w:after="43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libri" w:hAnsi="CG Omega" w:cs="Calibri"/>
          <w:sz w:val="22"/>
        </w:rPr>
        <w:tab/>
      </w:r>
      <w:r w:rsidRPr="00CA7367">
        <w:rPr>
          <w:rFonts w:ascii="CG Omega" w:hAnsi="CG Omega"/>
          <w:sz w:val="22"/>
        </w:rPr>
        <w:t xml:space="preserve">…………………………….. </w:t>
      </w:r>
      <w:r w:rsidRPr="00CA7367">
        <w:rPr>
          <w:rFonts w:ascii="CG Omega" w:hAnsi="CG Omega"/>
          <w:sz w:val="22"/>
        </w:rPr>
        <w:tab/>
        <w:t xml:space="preserve">…………………………….. </w:t>
      </w:r>
    </w:p>
    <w:p w:rsidR="00D92E4C" w:rsidRPr="00FA5E54" w:rsidRDefault="00D92E4C" w:rsidP="00CA7367">
      <w:pPr>
        <w:tabs>
          <w:tab w:val="center" w:pos="2544"/>
          <w:tab w:val="center" w:pos="6893"/>
        </w:tabs>
        <w:spacing w:after="17" w:line="240" w:lineRule="auto"/>
        <w:ind w:left="0" w:firstLine="0"/>
        <w:jc w:val="left"/>
        <w:rPr>
          <w:rFonts w:ascii="CG Omega" w:hAnsi="CG Omega"/>
          <w:b/>
          <w:sz w:val="22"/>
        </w:rPr>
      </w:pPr>
      <w:r w:rsidRPr="00FA5E54">
        <w:rPr>
          <w:rFonts w:ascii="CG Omega" w:eastAsia="Calibri" w:hAnsi="CG Omega" w:cs="Calibri"/>
          <w:b/>
          <w:sz w:val="22"/>
        </w:rPr>
        <w:tab/>
      </w:r>
      <w:r w:rsidR="00FA5E54" w:rsidRPr="00FA5E54">
        <w:rPr>
          <w:rFonts w:ascii="CG Omega" w:eastAsia="Cambria" w:hAnsi="CG Omega" w:cs="Cambria"/>
          <w:b/>
          <w:sz w:val="22"/>
        </w:rPr>
        <w:t xml:space="preserve">Zamawiający </w:t>
      </w:r>
      <w:r w:rsidR="00FA5E54" w:rsidRPr="00FA5E54">
        <w:rPr>
          <w:rFonts w:ascii="CG Omega" w:eastAsia="Cambria" w:hAnsi="CG Omega" w:cs="Cambria"/>
          <w:b/>
          <w:sz w:val="22"/>
        </w:rPr>
        <w:tab/>
        <w:t>Wykonawca</w:t>
      </w:r>
    </w:p>
    <w:p w:rsidR="00D92E4C" w:rsidRPr="00CA7367" w:rsidRDefault="00D92E4C" w:rsidP="00CA7367">
      <w:pPr>
        <w:spacing w:after="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</w:t>
      </w:r>
    </w:p>
    <w:p w:rsidR="0036521E" w:rsidRDefault="0036521E" w:rsidP="00B93E49">
      <w:pPr>
        <w:ind w:left="0" w:firstLine="0"/>
      </w:pPr>
    </w:p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AC" w:rsidRDefault="00FD2DAC" w:rsidP="00D92E4C">
      <w:pPr>
        <w:spacing w:after="0" w:line="240" w:lineRule="auto"/>
      </w:pPr>
      <w:r>
        <w:separator/>
      </w:r>
    </w:p>
  </w:endnote>
  <w:endnote w:type="continuationSeparator" w:id="0">
    <w:p w:rsidR="00FD2DAC" w:rsidRDefault="00FD2DAC" w:rsidP="00D9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Stopka"/>
    </w:pPr>
    <w:r w:rsidRPr="005C1862">
      <w:rPr>
        <w:noProof/>
      </w:rPr>
      <w:drawing>
        <wp:inline distT="0" distB="0" distL="0" distR="0" wp14:anchorId="2CAAB6A8" wp14:editId="2C2E1BBB">
          <wp:extent cx="517207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77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AC" w:rsidRDefault="00FD2DAC" w:rsidP="00D92E4C">
      <w:pPr>
        <w:spacing w:after="0" w:line="240" w:lineRule="auto"/>
      </w:pPr>
      <w:r>
        <w:separator/>
      </w:r>
    </w:p>
  </w:footnote>
  <w:footnote w:type="continuationSeparator" w:id="0">
    <w:p w:rsidR="00FD2DAC" w:rsidRDefault="00FD2DAC" w:rsidP="00D9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1B2FD6DB" wp14:editId="15525E03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7D12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79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9AD8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A514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4364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C5B58">
      <w:start w:val="1"/>
      <w:numFmt w:val="lowerRoman"/>
      <w:lvlText w:val="%3"/>
      <w:lvlJc w:val="left"/>
      <w:pPr>
        <w:ind w:left="2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903A">
      <w:start w:val="1"/>
      <w:numFmt w:val="decimal"/>
      <w:lvlText w:val="%4"/>
      <w:lvlJc w:val="left"/>
      <w:pPr>
        <w:ind w:left="2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6C96">
      <w:start w:val="1"/>
      <w:numFmt w:val="lowerRoman"/>
      <w:lvlText w:val="%6"/>
      <w:lvlJc w:val="left"/>
      <w:pPr>
        <w:ind w:left="4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94CA">
      <w:start w:val="1"/>
      <w:numFmt w:val="decimal"/>
      <w:lvlText w:val="%7"/>
      <w:lvlJc w:val="left"/>
      <w:pPr>
        <w:ind w:left="4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BEC2">
      <w:start w:val="1"/>
      <w:numFmt w:val="lowerRoman"/>
      <w:lvlText w:val="%9"/>
      <w:lvlJc w:val="left"/>
      <w:pPr>
        <w:ind w:left="6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A2A">
      <w:start w:val="1"/>
      <w:numFmt w:val="lowerRoman"/>
      <w:lvlText w:val="%3"/>
      <w:lvlJc w:val="left"/>
      <w:pPr>
        <w:ind w:left="1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0904">
      <w:start w:val="1"/>
      <w:numFmt w:val="decimal"/>
      <w:lvlText w:val="%4"/>
      <w:lvlJc w:val="left"/>
      <w:pPr>
        <w:ind w:left="2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D034">
      <w:start w:val="1"/>
      <w:numFmt w:val="lowerRoman"/>
      <w:lvlText w:val="%6"/>
      <w:lvlJc w:val="left"/>
      <w:pPr>
        <w:ind w:left="3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59C">
      <w:start w:val="1"/>
      <w:numFmt w:val="decimal"/>
      <w:lvlText w:val="%7"/>
      <w:lvlJc w:val="left"/>
      <w:pPr>
        <w:ind w:left="4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C544">
      <w:start w:val="1"/>
      <w:numFmt w:val="lowerRoman"/>
      <w:lvlText w:val="%9"/>
      <w:lvlJc w:val="left"/>
      <w:pPr>
        <w:ind w:left="6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4084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2AD8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DF38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FB1A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8688E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A2C68">
      <w:start w:val="1"/>
      <w:numFmt w:val="decimal"/>
      <w:lvlText w:val="%2)"/>
      <w:lvlJc w:val="left"/>
      <w:pPr>
        <w:ind w:left="117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E4798">
      <w:start w:val="1"/>
      <w:numFmt w:val="lowerRoman"/>
      <w:lvlText w:val="%3"/>
      <w:lvlJc w:val="left"/>
      <w:pPr>
        <w:ind w:left="1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83C8A">
      <w:start w:val="1"/>
      <w:numFmt w:val="decimal"/>
      <w:lvlText w:val="%4"/>
      <w:lvlJc w:val="left"/>
      <w:pPr>
        <w:ind w:left="2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67696">
      <w:start w:val="1"/>
      <w:numFmt w:val="lowerRoman"/>
      <w:lvlText w:val="%6"/>
      <w:lvlJc w:val="left"/>
      <w:pPr>
        <w:ind w:left="3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ACC0">
      <w:start w:val="1"/>
      <w:numFmt w:val="decimal"/>
      <w:lvlText w:val="%7"/>
      <w:lvlJc w:val="left"/>
      <w:pPr>
        <w:ind w:left="4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DE82">
      <w:start w:val="1"/>
      <w:numFmt w:val="lowerRoman"/>
      <w:lvlText w:val="%9"/>
      <w:lvlJc w:val="left"/>
      <w:pPr>
        <w:ind w:left="5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0C966">
      <w:start w:val="1"/>
      <w:numFmt w:val="decimal"/>
      <w:lvlText w:val="%2)"/>
      <w:lvlJc w:val="left"/>
      <w:pPr>
        <w:ind w:left="1164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B8F4">
      <w:start w:val="1"/>
      <w:numFmt w:val="lowerRoman"/>
      <w:lvlText w:val="%3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F580">
      <w:start w:val="1"/>
      <w:numFmt w:val="decimal"/>
      <w:lvlText w:val="%4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149A">
      <w:start w:val="1"/>
      <w:numFmt w:val="lowerRoman"/>
      <w:lvlText w:val="%6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5B0">
      <w:start w:val="1"/>
      <w:numFmt w:val="decimal"/>
      <w:lvlText w:val="%7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7AC2">
      <w:start w:val="1"/>
      <w:numFmt w:val="lowerRoman"/>
      <w:lvlText w:val="%9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436A8"/>
    <w:multiLevelType w:val="hybridMultilevel"/>
    <w:tmpl w:val="EFF0649C"/>
    <w:lvl w:ilvl="0" w:tplc="4C7809DC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CC40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1500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F18E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0608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1C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5802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3382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2CEE0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48E4C">
      <w:start w:val="1"/>
      <w:numFmt w:val="decimal"/>
      <w:lvlText w:val="%4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C82F8">
      <w:start w:val="1"/>
      <w:numFmt w:val="lowerRoman"/>
      <w:lvlText w:val="%6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63D4">
      <w:start w:val="1"/>
      <w:numFmt w:val="decimal"/>
      <w:lvlText w:val="%7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B8C">
      <w:start w:val="1"/>
      <w:numFmt w:val="lowerRoman"/>
      <w:lvlText w:val="%9"/>
      <w:lvlJc w:val="left"/>
      <w:pPr>
        <w:ind w:left="5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CDA74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9BB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414E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9268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31E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23CB4">
      <w:start w:val="1"/>
      <w:numFmt w:val="decimal"/>
      <w:lvlText w:val="%2)"/>
      <w:lvlJc w:val="left"/>
      <w:pPr>
        <w:ind w:left="70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E2104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4A59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0CE2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D53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C296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FC58">
      <w:start w:val="1"/>
      <w:numFmt w:val="lowerRoman"/>
      <w:lvlText w:val="%3"/>
      <w:lvlJc w:val="left"/>
      <w:pPr>
        <w:ind w:left="24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82BA">
      <w:start w:val="1"/>
      <w:numFmt w:val="decimal"/>
      <w:lvlText w:val="%4"/>
      <w:lvlJc w:val="left"/>
      <w:pPr>
        <w:ind w:left="3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A8B4">
      <w:start w:val="1"/>
      <w:numFmt w:val="lowerRoman"/>
      <w:lvlText w:val="%6"/>
      <w:lvlJc w:val="left"/>
      <w:pPr>
        <w:ind w:left="45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BB5E">
      <w:start w:val="1"/>
      <w:numFmt w:val="decimal"/>
      <w:lvlText w:val="%7"/>
      <w:lvlJc w:val="left"/>
      <w:pPr>
        <w:ind w:left="53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938C">
      <w:start w:val="1"/>
      <w:numFmt w:val="lowerRoman"/>
      <w:lvlText w:val="%9"/>
      <w:lvlJc w:val="left"/>
      <w:pPr>
        <w:ind w:left="67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B7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3A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D0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DA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43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119D9"/>
    <w:multiLevelType w:val="hybridMultilevel"/>
    <w:tmpl w:val="978086EC"/>
    <w:lvl w:ilvl="0" w:tplc="90FED744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9EA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A782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6E38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4256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32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A1AA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7270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3A78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0E2B80"/>
    <w:rsid w:val="00155C66"/>
    <w:rsid w:val="001904C4"/>
    <w:rsid w:val="00311667"/>
    <w:rsid w:val="00314679"/>
    <w:rsid w:val="00361CD2"/>
    <w:rsid w:val="0036521E"/>
    <w:rsid w:val="00431CCA"/>
    <w:rsid w:val="004517E7"/>
    <w:rsid w:val="006F63DB"/>
    <w:rsid w:val="00857205"/>
    <w:rsid w:val="008700D7"/>
    <w:rsid w:val="008F6AAF"/>
    <w:rsid w:val="0093129F"/>
    <w:rsid w:val="00A078AF"/>
    <w:rsid w:val="00A22851"/>
    <w:rsid w:val="00A84076"/>
    <w:rsid w:val="00AE1A73"/>
    <w:rsid w:val="00B4328E"/>
    <w:rsid w:val="00B93E49"/>
    <w:rsid w:val="00C224D3"/>
    <w:rsid w:val="00C93914"/>
    <w:rsid w:val="00CA7367"/>
    <w:rsid w:val="00D01B52"/>
    <w:rsid w:val="00D92E4C"/>
    <w:rsid w:val="00DF7274"/>
    <w:rsid w:val="00EB0907"/>
    <w:rsid w:val="00FA5E54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6C777-E792-4E3F-B76A-C3748AF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C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mark">
    <w:name w:val="footnote mark"/>
    <w:hidden/>
    <w:rsid w:val="00D92E4C"/>
    <w:rPr>
      <w:rFonts w:ascii="Cambria" w:eastAsia="Cambria" w:hAnsi="Cambria" w:cs="Cambria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D01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2019-04-08T06:24:00Z</dcterms:created>
  <dcterms:modified xsi:type="dcterms:W3CDTF">2019-08-23T06:23:00Z</dcterms:modified>
</cp:coreProperties>
</file>